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D4" w:rsidRDefault="00C37ED4" w:rsidP="00C37ED4">
      <w:pPr>
        <w:spacing w:line="240" w:lineRule="auto"/>
        <w:rPr>
          <w:b/>
          <w:sz w:val="24"/>
          <w:szCs w:val="24"/>
        </w:rPr>
      </w:pPr>
    </w:p>
    <w:p w:rsidR="00FD56B5" w:rsidRPr="00215B0E" w:rsidRDefault="00FD56B5" w:rsidP="00215B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15B0E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</w:t>
      </w:r>
    </w:p>
    <w:p w:rsidR="00FD56B5" w:rsidRPr="00215B0E" w:rsidRDefault="00FD56B5" w:rsidP="00215B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15B0E">
        <w:rPr>
          <w:rFonts w:ascii="Times New Roman" w:hAnsi="Times New Roman"/>
          <w:sz w:val="24"/>
          <w:szCs w:val="24"/>
        </w:rPr>
        <w:t xml:space="preserve">Директор МБОУ гимназии </w:t>
      </w:r>
    </w:p>
    <w:p w:rsidR="00FD56B5" w:rsidRPr="00215B0E" w:rsidRDefault="00215B0E" w:rsidP="00215B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</w:t>
      </w:r>
      <w:r w:rsidR="00FD56B5" w:rsidRPr="00215B0E">
        <w:rPr>
          <w:rFonts w:ascii="Times New Roman" w:hAnsi="Times New Roman"/>
          <w:sz w:val="24"/>
          <w:szCs w:val="24"/>
        </w:rPr>
        <w:tab/>
        <w:t>Щербатых С.П.</w:t>
      </w:r>
    </w:p>
    <w:p w:rsidR="00FD56B5" w:rsidRPr="00215B0E" w:rsidRDefault="00FD56B5" w:rsidP="00215B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15B0E">
        <w:rPr>
          <w:rFonts w:ascii="Times New Roman" w:hAnsi="Times New Roman"/>
          <w:sz w:val="24"/>
          <w:szCs w:val="24"/>
        </w:rPr>
        <w:t xml:space="preserve"> </w:t>
      </w:r>
    </w:p>
    <w:p w:rsidR="00215B0E" w:rsidRPr="00C37ED4" w:rsidRDefault="00FD56B5" w:rsidP="00C37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ED4">
        <w:rPr>
          <w:sz w:val="28"/>
          <w:szCs w:val="28"/>
        </w:rPr>
        <w:t xml:space="preserve">    </w:t>
      </w:r>
      <w:r w:rsidR="00215B0E">
        <w:rPr>
          <w:sz w:val="28"/>
          <w:szCs w:val="28"/>
        </w:rPr>
        <w:t xml:space="preserve">           </w:t>
      </w:r>
      <w:r w:rsidR="00C37ED4"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C3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нструкция</w:t>
      </w:r>
    </w:p>
    <w:p w:rsidR="00FD56B5" w:rsidRPr="00215B0E" w:rsidRDefault="00FD56B5" w:rsidP="0021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сопровождающего </w:t>
      </w:r>
      <w:proofErr w:type="gramStart"/>
      <w:r w:rsidR="00C3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21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</w:t>
      </w:r>
      <w:r w:rsidR="00C37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21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щихся</w:t>
      </w:r>
      <w:proofErr w:type="gramEnd"/>
      <w:r w:rsidRPr="0021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 перевозке школьными автобусами </w:t>
      </w:r>
    </w:p>
    <w:p w:rsidR="00FD56B5" w:rsidRDefault="00FD56B5" w:rsidP="00BD5D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требования безопасности.</w:t>
      </w:r>
    </w:p>
    <w:p w:rsidR="00FD56B5" w:rsidRDefault="00FD56B5" w:rsidP="00D75FA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безопасности обучающихс</w:t>
      </w:r>
      <w:r w:rsidR="00AF0F15">
        <w:rPr>
          <w:rFonts w:ascii="Times New Roman" w:eastAsia="Times New Roman" w:hAnsi="Times New Roman"/>
          <w:sz w:val="24"/>
          <w:szCs w:val="24"/>
          <w:lang w:eastAsia="ru-RU"/>
        </w:rPr>
        <w:t xml:space="preserve">я, воспитанников при перевозке школьными автобусами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по </w:t>
      </w:r>
      <w:r w:rsidR="00AF0F15"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гимназии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числа педагогических работников назначается лицо  для сопровождения.</w:t>
      </w:r>
    </w:p>
    <w:p w:rsidR="00D75FA8" w:rsidRDefault="00FD56B5" w:rsidP="00D75FA8">
      <w:pPr>
        <w:pStyle w:val="2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75FA8">
        <w:rPr>
          <w:rFonts w:ascii="Times New Roman" w:hAnsi="Times New Roman"/>
          <w:sz w:val="24"/>
          <w:szCs w:val="24"/>
        </w:rPr>
        <w:t>Сопровождающие учащихся лица при осуществлении школьных перевозок обязаны соблюдать правила перевозки детей, предусмотренные Положением об обеспечении безопасности перевозок пассажиров автобусами, утвержденным приказом Министерства транспорта Российской Фе</w:t>
      </w:r>
      <w:r w:rsidR="003F0200" w:rsidRPr="00D75FA8">
        <w:rPr>
          <w:rFonts w:ascii="Times New Roman" w:hAnsi="Times New Roman"/>
          <w:sz w:val="24"/>
          <w:szCs w:val="24"/>
        </w:rPr>
        <w:t xml:space="preserve">дерации </w:t>
      </w:r>
      <w:r w:rsidR="00D75FA8">
        <w:rPr>
          <w:rFonts w:ascii="Times New Roman" w:hAnsi="Times New Roman"/>
          <w:sz w:val="24"/>
          <w:szCs w:val="24"/>
        </w:rPr>
        <w:t xml:space="preserve"> </w:t>
      </w:r>
      <w:r w:rsidR="00D75FA8" w:rsidRPr="00D75FA8">
        <w:rPr>
          <w:rFonts w:ascii="Times New Roman" w:hAnsi="Times New Roman"/>
          <w:b/>
          <w:sz w:val="24"/>
          <w:szCs w:val="24"/>
        </w:rPr>
        <w:t>№ 7</w:t>
      </w:r>
      <w:r w:rsidR="00D75FA8">
        <w:rPr>
          <w:rFonts w:ascii="Times New Roman" w:hAnsi="Times New Roman"/>
          <w:sz w:val="24"/>
          <w:szCs w:val="24"/>
        </w:rPr>
        <w:t xml:space="preserve"> </w:t>
      </w:r>
      <w:r w:rsidR="003F0200" w:rsidRPr="00D75FA8">
        <w:rPr>
          <w:rFonts w:ascii="Times New Roman" w:hAnsi="Times New Roman"/>
          <w:sz w:val="24"/>
          <w:szCs w:val="24"/>
        </w:rPr>
        <w:t>от 15</w:t>
      </w:r>
      <w:r w:rsidRPr="00D75FA8">
        <w:rPr>
          <w:rFonts w:ascii="Times New Roman" w:hAnsi="Times New Roman"/>
          <w:sz w:val="24"/>
          <w:szCs w:val="24"/>
        </w:rPr>
        <w:t xml:space="preserve"> января</w:t>
      </w:r>
      <w:r w:rsidR="003F0200" w:rsidRPr="00D75FA8">
        <w:rPr>
          <w:rFonts w:ascii="Times New Roman" w:hAnsi="Times New Roman"/>
          <w:sz w:val="24"/>
          <w:szCs w:val="24"/>
        </w:rPr>
        <w:t xml:space="preserve"> 2014 </w:t>
      </w:r>
      <w:r w:rsidRPr="00D75FA8">
        <w:rPr>
          <w:rFonts w:ascii="Times New Roman" w:hAnsi="Times New Roman"/>
          <w:sz w:val="24"/>
          <w:szCs w:val="24"/>
        </w:rPr>
        <w:t xml:space="preserve">г. </w:t>
      </w:r>
      <w:r w:rsidR="00D75FA8">
        <w:rPr>
          <w:rFonts w:ascii="Times New Roman" w:hAnsi="Times New Roman"/>
          <w:sz w:val="24"/>
          <w:szCs w:val="24"/>
        </w:rPr>
        <w:t xml:space="preserve">и Постановлением Правительства «Правила организованной перевозки группы детей автобусами» </w:t>
      </w:r>
      <w:r w:rsidR="00D75FA8" w:rsidRPr="00D75FA8">
        <w:rPr>
          <w:rFonts w:ascii="Times New Roman" w:hAnsi="Times New Roman"/>
          <w:b/>
          <w:sz w:val="24"/>
          <w:szCs w:val="24"/>
        </w:rPr>
        <w:t>№ 1177</w:t>
      </w:r>
      <w:r w:rsidR="00D75FA8">
        <w:rPr>
          <w:rFonts w:ascii="Times New Roman" w:hAnsi="Times New Roman"/>
          <w:sz w:val="24"/>
          <w:szCs w:val="24"/>
        </w:rPr>
        <w:t xml:space="preserve"> от 17.12.2013 г. </w:t>
      </w:r>
    </w:p>
    <w:p w:rsidR="00FD56B5" w:rsidRPr="00D75FA8" w:rsidRDefault="00FD56B5" w:rsidP="00D75FA8">
      <w:pPr>
        <w:pStyle w:val="2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75FA8">
        <w:rPr>
          <w:rFonts w:ascii="Times New Roman" w:hAnsi="Times New Roman"/>
          <w:sz w:val="24"/>
          <w:szCs w:val="24"/>
        </w:rPr>
        <w:t xml:space="preserve">Сопровождающий во время подвоза несет ответственность за жизнь и безопасность </w:t>
      </w:r>
      <w:proofErr w:type="gramStart"/>
      <w:r w:rsidR="00C37ED4" w:rsidRPr="00D75FA8">
        <w:rPr>
          <w:rFonts w:ascii="Times New Roman" w:hAnsi="Times New Roman"/>
          <w:sz w:val="24"/>
          <w:szCs w:val="24"/>
        </w:rPr>
        <w:t>об</w:t>
      </w:r>
      <w:r w:rsidRPr="00D75FA8">
        <w:rPr>
          <w:rFonts w:ascii="Times New Roman" w:hAnsi="Times New Roman"/>
          <w:sz w:val="24"/>
          <w:szCs w:val="24"/>
        </w:rPr>
        <w:t>уча</w:t>
      </w:r>
      <w:r w:rsidR="00C37ED4" w:rsidRPr="00D75FA8">
        <w:rPr>
          <w:rFonts w:ascii="Times New Roman" w:hAnsi="Times New Roman"/>
          <w:sz w:val="24"/>
          <w:szCs w:val="24"/>
        </w:rPr>
        <w:t>ю</w:t>
      </w:r>
      <w:r w:rsidRPr="00D75FA8">
        <w:rPr>
          <w:rFonts w:ascii="Times New Roman" w:hAnsi="Times New Roman"/>
          <w:sz w:val="24"/>
          <w:szCs w:val="24"/>
        </w:rPr>
        <w:t>щихся</w:t>
      </w:r>
      <w:proofErr w:type="gramEnd"/>
      <w:r w:rsidRPr="00D75FA8">
        <w:rPr>
          <w:rFonts w:ascii="Times New Roman" w:hAnsi="Times New Roman"/>
          <w:sz w:val="24"/>
          <w:szCs w:val="24"/>
        </w:rPr>
        <w:t xml:space="preserve"> во время поездки.</w:t>
      </w:r>
    </w:p>
    <w:p w:rsidR="00FD56B5" w:rsidRDefault="00FD56B5" w:rsidP="00D75FA8">
      <w:pPr>
        <w:pStyle w:val="2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Сопровождающий обязан знать:</w:t>
      </w:r>
    </w:p>
    <w:p w:rsidR="00FD56B5" w:rsidRDefault="00FD56B5" w:rsidP="00D75FA8">
      <w:pPr>
        <w:shd w:val="clear" w:color="auto" w:fill="FFFFFF"/>
        <w:spacing w:after="0" w:line="230" w:lineRule="atLeast"/>
        <w:ind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1. 4.1.   Порядок подачи автобуса к посадке, правила посадки и высадки </w:t>
      </w:r>
      <w:proofErr w:type="gramStart"/>
      <w:r w:rsidR="00C37E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уча</w:t>
      </w:r>
      <w:r w:rsidR="00C37ED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FD56B5" w:rsidRDefault="00FD56B5" w:rsidP="00D75FA8">
      <w:pPr>
        <w:shd w:val="clear" w:color="auto" w:fill="FFFFFF"/>
        <w:spacing w:after="0" w:line="230" w:lineRule="atLeast"/>
        <w:ind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1.4.2.</w:t>
      </w:r>
      <w:r>
        <w:rPr>
          <w:rFonts w:ascii="Times New Roman" w:eastAsia="Times New Roman" w:hAnsi="Times New Roman"/>
          <w:color w:val="000000"/>
          <w:spacing w:val="-1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Взаимодействие сопровождающего и водителя;</w:t>
      </w:r>
    </w:p>
    <w:p w:rsidR="00FD56B5" w:rsidRDefault="00FD56B5" w:rsidP="00D75FA8">
      <w:pPr>
        <w:shd w:val="clear" w:color="auto" w:fill="FFFFFF"/>
        <w:spacing w:after="0" w:line="230" w:lineRule="atLeast"/>
        <w:ind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1.4.3.</w:t>
      </w:r>
      <w:r>
        <w:rPr>
          <w:rFonts w:ascii="Times New Roman" w:eastAsia="Times New Roman" w:hAnsi="Times New Roman"/>
          <w:color w:val="000000"/>
          <w:spacing w:val="-1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Правила поведения детей в местах сбора, посадки и высадки, при нахождении в автобусе.</w:t>
      </w:r>
    </w:p>
    <w:p w:rsidR="00FD56B5" w:rsidRDefault="00FD56B5" w:rsidP="00D75FA8">
      <w:pPr>
        <w:shd w:val="clear" w:color="auto" w:fill="FFFFFF"/>
        <w:spacing w:after="0" w:line="230" w:lineRule="atLeast"/>
        <w:ind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1.4.4.</w:t>
      </w:r>
      <w:r>
        <w:rPr>
          <w:rFonts w:ascii="Times New Roman" w:eastAsia="Times New Roman" w:hAnsi="Times New Roman"/>
          <w:color w:val="000000"/>
          <w:spacing w:val="-1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Порядок пользования оборудованием салона: вентиляционными люками, форточками, сигналами требования остановки автобуса.</w:t>
      </w:r>
    </w:p>
    <w:p w:rsidR="00FD56B5" w:rsidRDefault="00FD56B5" w:rsidP="00D75FA8">
      <w:pPr>
        <w:shd w:val="clear" w:color="auto" w:fill="FFFFFF"/>
        <w:spacing w:after="0" w:line="230" w:lineRule="atLeast"/>
        <w:ind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1.4.5.   Правила поведения в чрезвычайных ситуациях: при поломке автобуса, вынужденной остановке, при дорожно-транспортном происшествии, захвате автобуса террористами, в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.:</w:t>
      </w:r>
    </w:p>
    <w:p w:rsidR="00FD56B5" w:rsidRDefault="00FD56B5" w:rsidP="00D75FA8">
      <w:pPr>
        <w:pStyle w:val="a3"/>
        <w:shd w:val="clear" w:color="auto" w:fill="FFFFFF"/>
        <w:spacing w:after="0" w:line="230" w:lineRule="atLeast"/>
        <w:ind w:left="465"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color w:val="000000"/>
          <w:spacing w:val="-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000000"/>
          <w:spacing w:val="-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порядок эвакуации пассажиров,</w:t>
      </w:r>
    </w:p>
    <w:p w:rsidR="00FD56B5" w:rsidRDefault="00FD56B5" w:rsidP="00D75FA8">
      <w:pPr>
        <w:pStyle w:val="a3"/>
        <w:shd w:val="clear" w:color="auto" w:fill="FFFFFF"/>
        <w:spacing w:after="0" w:line="230" w:lineRule="atLeast"/>
        <w:ind w:left="465"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color w:val="000000"/>
          <w:spacing w:val="-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000000"/>
          <w:spacing w:val="-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порядок использования аварийных выходов из автобуса и пользование    устройствами, приводящими их в действие,</w:t>
      </w:r>
    </w:p>
    <w:p w:rsidR="00FD56B5" w:rsidRDefault="00FD56B5" w:rsidP="00D75FA8">
      <w:pPr>
        <w:pStyle w:val="a3"/>
        <w:shd w:val="clear" w:color="auto" w:fill="FFFFFF"/>
        <w:spacing w:after="0" w:line="230" w:lineRule="atLeast"/>
        <w:ind w:left="465" w:righ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color w:val="000000"/>
          <w:spacing w:val="-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000000"/>
          <w:spacing w:val="-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правила пользования огнетушителями,</w:t>
      </w:r>
    </w:p>
    <w:p w:rsidR="00FD56B5" w:rsidRDefault="00FD56B5" w:rsidP="00D75FA8">
      <w:pPr>
        <w:pStyle w:val="a3"/>
        <w:shd w:val="clear" w:color="auto" w:fill="FFFFFF"/>
        <w:spacing w:after="0" w:line="230" w:lineRule="atLeast"/>
        <w:ind w:left="465" w:right="365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Symbol" w:eastAsia="Times New Roman" w:hAnsi="Symbol"/>
          <w:color w:val="000000"/>
          <w:spacing w:val="-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000000"/>
          <w:spacing w:val="-1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способы оказания первой медицинской помощи.</w:t>
      </w:r>
    </w:p>
    <w:p w:rsidR="00FD56B5" w:rsidRDefault="00FD56B5" w:rsidP="00D75FA8">
      <w:pPr>
        <w:shd w:val="clear" w:color="auto" w:fill="FFFFFF"/>
        <w:spacing w:after="0" w:line="230" w:lineRule="atLeast"/>
        <w:ind w:right="365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1.5.   Сопровождающие проходят специальный инструктаж  по обеспечению безопасности при перевозке детей на автобусах.</w:t>
      </w:r>
    </w:p>
    <w:p w:rsidR="00FD56B5" w:rsidRDefault="00FD56B5" w:rsidP="00D75FA8">
      <w:pPr>
        <w:shd w:val="clear" w:color="auto" w:fill="FFFFFF"/>
        <w:spacing w:after="0" w:line="230" w:lineRule="atLeast"/>
        <w:ind w:right="365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D56B5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   Сопровождающий перед началом каждой поездки обязан:</w:t>
      </w:r>
    </w:p>
    <w:p w:rsidR="00C37ED4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убедиться в технической исправности автобуса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F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FD56B5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  проверить наличие на автобусе спереди и сзади предупрежда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ющего знака «Дети», а также огнетушителя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медаптечки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25F7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проверить по списку наличие </w:t>
      </w:r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щихся;</w:t>
      </w:r>
      <w:r w:rsidR="005042F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отсутствия ребёнка незамедлительно, путём использования средств мобильной связи,  доложить ответственному за БДД </w:t>
      </w:r>
      <w:proofErr w:type="spellStart"/>
      <w:r w:rsidR="005042F8">
        <w:rPr>
          <w:rFonts w:ascii="Times New Roman" w:eastAsia="Times New Roman" w:hAnsi="Times New Roman"/>
          <w:sz w:val="24"/>
          <w:szCs w:val="24"/>
          <w:lang w:eastAsia="ru-RU"/>
        </w:rPr>
        <w:t>Хрюкиной</w:t>
      </w:r>
      <w:proofErr w:type="spellEnd"/>
      <w:r w:rsidR="005042F8">
        <w:rPr>
          <w:rFonts w:ascii="Times New Roman" w:eastAsia="Times New Roman" w:hAnsi="Times New Roman"/>
          <w:sz w:val="24"/>
          <w:szCs w:val="24"/>
          <w:lang w:eastAsia="ru-RU"/>
        </w:rPr>
        <w:t xml:space="preserve"> Н.Е. или классному руководителю.</w:t>
      </w:r>
    </w:p>
    <w:p w:rsidR="00F025F7" w:rsidRDefault="00F025F7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Согласовать с родителями (законными представителями) условия организации сопровождения от места жительства до места остановки школьного автобуса.</w:t>
      </w:r>
    </w:p>
    <w:p w:rsidR="00FD56B5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E61FF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посадку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воспитанников в автобус производить со стороны  тротуара или обочины дороги на остановках, предусмотренных маршрутом, строго по количеству посадоч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мест. Стоять в проходах между сидениями не разрешается;</w:t>
      </w:r>
    </w:p>
    <w:p w:rsidR="004D4FC7" w:rsidRDefault="004D4FC7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FA8" w:rsidRDefault="00D75FA8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FA8" w:rsidRDefault="00D75FA8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FA8" w:rsidRDefault="00D75FA8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FA8" w:rsidRDefault="00D75FA8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D56B5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перед началом движения сопровождающий должен убедиться, что количество  детей не превышает число посадочных мест,</w:t>
      </w:r>
      <w:r w:rsidR="00A1312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дети пристёгнуты ремнями безопасности,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окна с левой стороны закрыты, и подать команду на закрытие дверей;</w:t>
      </w:r>
    </w:p>
    <w:p w:rsidR="00215B0E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  Во время поездки сопровождающий:</w:t>
      </w:r>
    </w:p>
    <w:p w:rsidR="00215B0E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контролирует соблюдение дисцип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лины и выполнение все</w:t>
      </w:r>
      <w:r w:rsidR="004040FB">
        <w:rPr>
          <w:rFonts w:ascii="Times New Roman" w:eastAsia="Times New Roman" w:hAnsi="Times New Roman"/>
          <w:sz w:val="24"/>
          <w:szCs w:val="24"/>
          <w:lang w:eastAsia="ru-RU"/>
        </w:rPr>
        <w:t>х указаний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обучающимися, воспитанниками;</w:t>
      </w:r>
    </w:p>
    <w:p w:rsidR="00FD56B5" w:rsidRPr="00215B0E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  не разрешает обучающимся, воспитанникам стоять и ходить по салону автобуса, запрещает им высовываться из окна и выставлять в окно руки;</w:t>
      </w:r>
    </w:p>
    <w:p w:rsidR="00FD56B5" w:rsidRPr="00A34C1B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  во избежание травм при резком торможении автобуса объясняет </w:t>
      </w:r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щимися необхо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димость упираться ногами в пол кузова автобуса и руками держаться за поручень впереди </w:t>
      </w:r>
      <w:r w:rsidRPr="00A34C1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сидения;</w:t>
      </w:r>
    </w:p>
    <w:p w:rsidR="00FD56B5" w:rsidRPr="00A34C1B" w:rsidRDefault="00215B0E" w:rsidP="00D75FA8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3.4</w:t>
      </w:r>
      <w:r w:rsidR="00FD56B5" w:rsidRPr="00A34C1B">
        <w:rPr>
          <w:rFonts w:ascii="Times New Roman" w:hAnsi="Times New Roman"/>
          <w:snapToGrid w:val="0"/>
          <w:color w:val="000000"/>
          <w:sz w:val="24"/>
          <w:szCs w:val="24"/>
        </w:rPr>
        <w:t>. окна в салоне автобуса при движении автобуса должны быть закрыты;</w:t>
      </w:r>
    </w:p>
    <w:p w:rsidR="00FD56B5" w:rsidRPr="00A34C1B" w:rsidRDefault="00215B0E" w:rsidP="00D75FA8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FD56B5" w:rsidRPr="00A34C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56B5" w:rsidRPr="00A34C1B">
        <w:rPr>
          <w:rFonts w:ascii="Times New Roman" w:hAnsi="Times New Roman"/>
          <w:snapToGrid w:val="0"/>
          <w:color w:val="000000"/>
          <w:sz w:val="24"/>
          <w:szCs w:val="24"/>
        </w:rPr>
        <w:t xml:space="preserve"> во время поездки, сопровождающие должны находиться у каждой двери автобуса.</w:t>
      </w:r>
    </w:p>
    <w:p w:rsidR="00FD56B5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Требования безопасности по окончании перевозки.</w:t>
      </w:r>
    </w:p>
    <w:p w:rsidR="00FD56B5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   Съехать на обочину дороги или подъехать к тротуару и 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новить автобус.</w:t>
      </w:r>
    </w:p>
    <w:p w:rsidR="00FD56B5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   Обучающимся, воспитанникам выходить из автобуса только с </w:t>
      </w:r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разрешения,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сопровождающего в сторону тротуара ила обочины дороги. </w:t>
      </w:r>
    </w:p>
    <w:p w:rsidR="00F025F7" w:rsidRDefault="00A34C1B" w:rsidP="00D75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FD56B5">
        <w:rPr>
          <w:rFonts w:ascii="Times New Roman" w:eastAsia="Times New Roman" w:hAnsi="Times New Roman"/>
          <w:sz w:val="24"/>
          <w:szCs w:val="24"/>
          <w:lang w:eastAsia="ru-RU"/>
        </w:rPr>
        <w:t>.   При высадке сопровождающий выходит первым и направляет детей вправо по ходу  движения за пределы проезжей части.</w:t>
      </w:r>
      <w:r w:rsidR="00F025F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Согласовать с родителями (законными представителями) условия организации сопровождения от места остановки школьного автобуса до места жительства</w:t>
      </w:r>
    </w:p>
    <w:p w:rsidR="00FD56B5" w:rsidRDefault="00FD56B5" w:rsidP="00D75F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безопасности в аварийных ситуациях.</w:t>
      </w:r>
    </w:p>
    <w:p w:rsidR="00FD56B5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  При появлении неисправности в работе двигателя и систем 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тобуса рекомендовать водителю принять вправо, съехать на обочину дороги и остановить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бус. Движение продолжать только после устранения возникшей неисп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равности.</w:t>
      </w:r>
    </w:p>
    <w:p w:rsidR="00FD56B5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  В случае дорожно-транспортного происшествия сопровождающий сообщает с ближайшего пункта связи или с помощью проезжающих водителей о происшествии адми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нистрации</w:t>
      </w:r>
      <w:r w:rsidR="00A34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1FF"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органы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ГАИ и медицинское учреждение. При получении </w:t>
      </w:r>
      <w:proofErr w:type="gramStart"/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травмы оказать первую помощь пострадавшему, при необходимости доставить его в ближайшее лечебное учреждение. </w:t>
      </w:r>
    </w:p>
    <w:p w:rsidR="00FD56B5" w:rsidRDefault="00BD5DF4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FD56B5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Ответственность.</w:t>
      </w:r>
    </w:p>
    <w:p w:rsidR="00FD56B5" w:rsidRDefault="00FD56B5" w:rsidP="00D75FA8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Сопровождающие, допустившие невыполнение или нарушение инструкции по охране труда, привлекаются к дисциплинарной ответственности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правилами в</w:t>
      </w:r>
      <w:r w:rsidR="00A34C1B">
        <w:rPr>
          <w:rFonts w:ascii="Times New Roman" w:eastAsia="Times New Roman" w:hAnsi="Times New Roman"/>
          <w:sz w:val="24"/>
          <w:szCs w:val="24"/>
          <w:lang w:eastAsia="ru-RU"/>
        </w:rPr>
        <w:t>нутреннего трудового распорядка.</w:t>
      </w:r>
    </w:p>
    <w:p w:rsidR="00EE61FF" w:rsidRDefault="00F025F7" w:rsidP="00D75FA8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="00C37ED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5DF4" w:rsidRPr="00C37ED4" w:rsidRDefault="00BD5DF4" w:rsidP="00D75F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D5DF4" w:rsidRPr="00C37ED4" w:rsidRDefault="00BD5DF4" w:rsidP="00D75F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37ED4" w:rsidRPr="00C37ED4" w:rsidRDefault="00C37ED4" w:rsidP="00D75F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37ED4" w:rsidRPr="00C37ED4" w:rsidRDefault="00C37ED4" w:rsidP="00D75F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D5DF4" w:rsidRPr="00C37ED4" w:rsidRDefault="00C37ED4" w:rsidP="00D75F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7ED4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BD5DF4" w:rsidRDefault="00BD5DF4" w:rsidP="00D75FA8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DF4" w:rsidRPr="00C37ED4" w:rsidRDefault="00BD5DF4" w:rsidP="00D75F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37ED4" w:rsidRDefault="00C37ED4" w:rsidP="00D75FA8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1FF" w:rsidRDefault="00EE61FF" w:rsidP="00D75FA8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6B5" w:rsidRDefault="00FD56B5" w:rsidP="00FD56B5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6B5" w:rsidRDefault="00FD56B5" w:rsidP="00FD56B5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6B5" w:rsidRDefault="00FD56B5" w:rsidP="00FD56B5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6B5" w:rsidRDefault="00FD56B5" w:rsidP="00FD56B5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6B5" w:rsidRDefault="00FD56B5" w:rsidP="00FD56B5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6B5" w:rsidRDefault="00FD56B5" w:rsidP="00FD56B5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6B5" w:rsidRDefault="00FD56B5" w:rsidP="00FD56B5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18E" w:rsidRDefault="0011318E"/>
    <w:sectPr w:rsidR="0011318E" w:rsidSect="00D75FA8">
      <w:pgSz w:w="11906" w:h="16838"/>
      <w:pgMar w:top="0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496D"/>
    <w:multiLevelType w:val="multilevel"/>
    <w:tmpl w:val="3D962C5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11318E"/>
    <w:rsid w:val="00215B0E"/>
    <w:rsid w:val="003F0200"/>
    <w:rsid w:val="004040FB"/>
    <w:rsid w:val="004D4FC7"/>
    <w:rsid w:val="005042F8"/>
    <w:rsid w:val="006B6F5B"/>
    <w:rsid w:val="00A13127"/>
    <w:rsid w:val="00A34C1B"/>
    <w:rsid w:val="00AD21D8"/>
    <w:rsid w:val="00AF0F15"/>
    <w:rsid w:val="00BD5DF4"/>
    <w:rsid w:val="00C37ED4"/>
    <w:rsid w:val="00CE56E7"/>
    <w:rsid w:val="00D75FA8"/>
    <w:rsid w:val="00EE61FF"/>
    <w:rsid w:val="00F025F7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D56B5"/>
    <w:pPr>
      <w:widowControl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D56B5"/>
    <w:pPr>
      <w:widowControl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4</cp:revision>
  <cp:lastPrinted>2016-12-08T06:04:00Z</cp:lastPrinted>
  <dcterms:created xsi:type="dcterms:W3CDTF">2013-08-28T05:43:00Z</dcterms:created>
  <dcterms:modified xsi:type="dcterms:W3CDTF">2016-12-08T06:05:00Z</dcterms:modified>
</cp:coreProperties>
</file>